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评测下ChatGPT的学术插件: ScholarAI - 知乎</w:t>
      </w:r>
      <w:br/>
      <w:hyperlink r:id="rId7" w:history="1">
        <w:r>
          <w:rPr>
            <w:color w:val="2980b9"/>
            <w:u w:val="single"/>
          </w:rPr>
          <w:t xml:space="preserve">https://zhuanlan.zhihu.com/p/630292068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ScholarAI是一个插件，可以通过访问SpringerNature期刊的开放获取科学文献来提供学术支持。</w:t>
      </w:r>
    </w:p>
    <w:p>
      <w:pPr>
        <w:jc w:val="both"/>
      </w:pPr>
      <w:r>
        <w:rPr/>
        <w:t xml:space="preserve">2. 插件的使用流程包括触发插件、处理多篇文献并返回其中一篇给用户，最终由ChatGPT处理返回结果。</w:t>
      </w:r>
    </w:p>
    <w:p>
      <w:pPr>
        <w:jc w:val="both"/>
      </w:pPr>
      <w:r>
        <w:rPr/>
        <w:t xml:space="preserve">3. 数据源是一个重要问题，如果ScholarAI提供的数据不全或不准确，将导致结果不满意。类似地，其他插件也可能受到数据源限制的影响。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对于上述文章，我无法提供详细的批判性分析，因为文章内容不完整。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人工智能的发展和应用
</w:t>
      </w:r>
    </w:p>
    <w:p>
      <w:pPr>
        <w:spacing w:after="0"/>
        <w:numPr>
          <w:ilvl w:val="0"/>
          <w:numId w:val="2"/>
        </w:numPr>
      </w:pPr>
      <w:r>
        <w:rPr/>
        <w:t xml:space="preserve">人工智能对社会和经济的影响
</w:t>
      </w:r>
    </w:p>
    <w:p>
      <w:pPr>
        <w:spacing w:after="0"/>
        <w:numPr>
          <w:ilvl w:val="0"/>
          <w:numId w:val="2"/>
        </w:numPr>
      </w:pPr>
      <w:r>
        <w:rPr/>
        <w:t xml:space="preserve">人工智能的伦理和道德问题
</w:t>
      </w:r>
    </w:p>
    <w:p>
      <w:pPr>
        <w:spacing w:after="0"/>
        <w:numPr>
          <w:ilvl w:val="0"/>
          <w:numId w:val="2"/>
        </w:numPr>
      </w:pPr>
      <w:r>
        <w:rPr/>
        <w:t xml:space="preserve">人工智能的未来发展趋势
</w:t>
      </w:r>
    </w:p>
    <w:p>
      <w:pPr>
        <w:spacing w:after="0"/>
        <w:numPr>
          <w:ilvl w:val="0"/>
          <w:numId w:val="2"/>
        </w:numPr>
      </w:pPr>
      <w:r>
        <w:rPr/>
        <w:t xml:space="preserve">人工智能在教育领域的应用
</w:t>
      </w:r>
    </w:p>
    <w:p>
      <w:pPr>
        <w:numPr>
          <w:ilvl w:val="0"/>
          <w:numId w:val="2"/>
        </w:numPr>
      </w:pPr>
      <w:r>
        <w:rPr/>
        <w:t xml:space="preserve">人工智能的风险和挑战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https://www.fullpicture.app/item/fea6629529eb32f0a0aeeabd89f36745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7999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630292068" TargetMode="External"/><Relationship Id="rId8" Type="http://schemas.openxmlformats.org/officeDocument/2006/relationships/hyperlink" Target="https://www.fullpicture.app/item/fea6629529eb32f0a0aeeabd89f3674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2023-12-20T08:05:42+01:00</dcterms:created>
  <dcterms:modified xsi:type="dcterms:W3CDTF">2023-12-20T08:05:42+01:00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