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best USB-C charger for your MacBook | Macworld</w:t>
      </w:r>
      <w:br/>
      <w:hyperlink r:id="rId7" w:history="1">
        <w:r>
          <w:rPr>
            <w:color w:val="2980b9"/>
            <w:u w:val="single"/>
          </w:rPr>
          <w:t xml:space="preserve">https://www.macworld.com/article/819438/best-macbook-usb-c-charger.html</w:t>
        </w:r>
      </w:hyperlink>
    </w:p>
    <w:p>
      <w:pPr>
        <w:pStyle w:val="Heading1"/>
      </w:pPr>
      <w:bookmarkStart w:id="2" w:name="_Toc2"/>
      <w:r>
        <w:t>Article summary:</w:t>
      </w:r>
      <w:bookmarkEnd w:id="2"/>
    </w:p>
    <w:p>
      <w:pPr>
        <w:jc w:val="both"/>
      </w:pPr>
      <w:r>
        <w:rPr/>
        <w:t xml:space="preserve">1. It is important to buy a Power Delivery (PD) charger that can connect to your MacBook via USB-C.</w:t>
      </w:r>
    </w:p>
    <w:p>
      <w:pPr>
        <w:jc w:val="both"/>
      </w:pPr>
      <w:r>
        <w:rPr/>
        <w:t xml:space="preserve">2. Look for the wattage of the charger and whether it supports fast charging.</w:t>
      </w:r>
    </w:p>
    <w:p>
      <w:pPr>
        <w:jc w:val="both"/>
      </w:pPr>
      <w:r>
        <w:rPr/>
        <w:t xml:space="preserve">3. Consider portability, number of ports, and plug pins when choosing a MacBook charger.</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an overview of the different factors to consider when choosing a USB-C charger for a MacBook, such as wattage, fast charging capabilities, portability, and plug pins. The article is written in an informative and unbiased manner, providing readers with clear information on what to look for in a MacBook charger. The article also includes examples of specific chargers from trusted brands that are available at lower prices than Apple's own chargers. </w:t>
      </w:r>
    </w:p>
    <w:p>
      <w:pPr>
        <w:jc w:val="both"/>
      </w:pPr>
      <w:r>
        <w:rPr/>
        <w:t xml:space="preserve">The article does not appear to be biased or promotional in any way; it presents both sides equally and does not make unsupported claims or omit any points of consideration. It also notes potential risks associated with buying cheap chargers and encourages readers to choose based on more than just price alone. All in all, this article appears to be trustworthy and reliable in its content and presentation.</w:t>
      </w:r>
    </w:p>
    <w:p>
      <w:pPr>
        <w:pStyle w:val="Heading1"/>
      </w:pPr>
      <w:bookmarkStart w:id="5" w:name="_Toc5"/>
      <w:r>
        <w:t>Topics for further research:</w:t>
      </w:r>
      <w:bookmarkEnd w:id="5"/>
    </w:p>
    <w:p>
      <w:pPr>
        <w:spacing w:after="0"/>
        <w:numPr>
          <w:ilvl w:val="0"/>
          <w:numId w:val="2"/>
        </w:numPr>
      </w:pPr>
      <w:r>
        <w:rPr/>
        <w:t xml:space="preserve">USB-C charger wattage</w:t>
      </w:r>
    </w:p>
    <w:p>
      <w:pPr>
        <w:spacing w:after="0"/>
        <w:numPr>
          <w:ilvl w:val="0"/>
          <w:numId w:val="2"/>
        </w:numPr>
      </w:pPr>
      <w:r>
        <w:rPr/>
        <w:t xml:space="preserve">Fast charging USB-C chargers</w:t>
      </w:r>
    </w:p>
    <w:p>
      <w:pPr>
        <w:spacing w:after="0"/>
        <w:numPr>
          <w:ilvl w:val="0"/>
          <w:numId w:val="2"/>
        </w:numPr>
      </w:pPr>
      <w:r>
        <w:rPr/>
        <w:t xml:space="preserve">Portable USB-C chargers</w:t>
      </w:r>
    </w:p>
    <w:p>
      <w:pPr>
        <w:spacing w:after="0"/>
        <w:numPr>
          <w:ilvl w:val="0"/>
          <w:numId w:val="2"/>
        </w:numPr>
      </w:pPr>
      <w:r>
        <w:rPr/>
        <w:t xml:space="preserve">USB-C plug pins</w:t>
      </w:r>
    </w:p>
    <w:p>
      <w:pPr>
        <w:spacing w:after="0"/>
        <w:numPr>
          <w:ilvl w:val="0"/>
          <w:numId w:val="2"/>
        </w:numPr>
      </w:pPr>
      <w:r>
        <w:rPr/>
        <w:t xml:space="preserve">USB-C charger safety</w:t>
      </w:r>
    </w:p>
    <w:p>
      <w:pPr>
        <w:numPr>
          <w:ilvl w:val="0"/>
          <w:numId w:val="2"/>
        </w:numPr>
      </w:pPr>
      <w:r>
        <w:rPr/>
        <w:t xml:space="preserve">USB-C charger compatibility</w:t>
      </w:r>
    </w:p>
    <w:p>
      <w:pPr>
        <w:pStyle w:val="Heading1"/>
      </w:pPr>
      <w:bookmarkStart w:id="6" w:name="_Toc6"/>
      <w:r>
        <w:t>Report location:</w:t>
      </w:r>
      <w:bookmarkEnd w:id="6"/>
    </w:p>
    <w:p>
      <w:hyperlink r:id="rId8" w:history="1">
        <w:r>
          <w:rPr>
            <w:color w:val="2980b9"/>
            <w:u w:val="single"/>
          </w:rPr>
          <w:t xml:space="preserve">https://www.fullpicture.app/item/d29764861d1829ea4cb67e5c9bc8c877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0D53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cworld.com/article/819438/best-macbook-usb-c-charger.html" TargetMode="External"/><Relationship Id="rId8" Type="http://schemas.openxmlformats.org/officeDocument/2006/relationships/hyperlink" Target="https://www.fullpicture.app/item/d29764861d1829ea4cb67e5c9bc8c8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2023-02-18T02:29:00+01:00</dcterms:created>
  <dcterms:modified xsi:type="dcterms:W3CDTF">2023-02-18T02:29:00+01:00</dcterms:modified>
</cp:coreProperties>
</file>

<file path=docProps/custom.xml><?xml version="1.0" encoding="utf-8"?>
<Properties xmlns="http://schemas.openxmlformats.org/officeDocument/2006/custom-properties" xmlns:vt="http://schemas.openxmlformats.org/officeDocument/2006/docPropsVTypes"/>
</file>