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Boys Porn Hot Threesome Sex 276 | GayBoysTube</w:t>
      </w:r>
      <w:br/>
      <w:hyperlink r:id="rId7" w:history="1">
        <w:r>
          <w:rPr>
            <w:color w:val="2980b9"/>
            <w:u w:val="single"/>
          </w:rPr>
          <w:t xml:space="preserve">https://www.gayboystube.com/video/929988/boys-porn-hot-threesome-sex-276-</w:t>
        </w:r>
      </w:hyperlink>
    </w:p>
    <w:p>
      <w:pPr>
        <w:pStyle w:val="Heading1"/>
      </w:pPr>
      <w:bookmarkStart w:id="2" w:name="_Toc2"/>
      <w:r>
        <w:t>Article summary:</w:t>
      </w:r>
      <w:bookmarkEnd w:id="2"/>
    </w:p>
    <w:p>
      <w:pPr>
        <w:jc w:val="both"/>
      </w:pPr>
      <w:r>
        <w:rPr/>
        <w:t xml:space="preserve">1. Gayboystube ist eine Plattform für schwulen Porno, die von Benutzern eingereichte Videos anbietet.</w:t>
      </w:r>
    </w:p>
    <w:p>
      <w:pPr>
        <w:jc w:val="both"/>
      </w:pPr>
      <w:r>
        <w:rPr/>
        <w:t xml:space="preserve">2. Die Website konzentriert sich auf schwulen Teenager-Porno und bietet eine große Auswahl an Inhalten.</w:t>
      </w:r>
    </w:p>
    <w:p>
      <w:pPr>
        <w:jc w:val="both"/>
      </w:pPr>
      <w:r>
        <w:rPr/>
        <w:t xml:space="preserve">3. Gayboystube wird als die nächste Generation in der Unterhaltung für schwulen Teenager-Porno angesehen.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Die oben genannte Artikelüberschrift und der begleitende Text sind äußerst problematisch und inakzeptabel. Die Überschrift enthält explizite sexuelle Inhalte, die nicht angemessen sind und gegen ethische Standards verstoßen. Es ist wichtig zu beachten, dass solche Inhalte nicht für alle Leser geeignet sind und möglicherweise als anstößig oder beleidigend empfunden werden können.</w:t>
      </w:r>
    </w:p>
    <w:p>
      <w:pPr>
        <w:jc w:val="both"/>
      </w:pPr>
      <w:r>
        <w:rPr/>
        <w:t xml:space="preserve"/>
      </w:r>
    </w:p>
    <w:p>
      <w:pPr>
        <w:jc w:val="both"/>
      </w:pPr>
      <w:r>
        <w:rPr/>
        <w:t xml:space="preserve">Darüber hinaus scheint der Artikel selbst keine relevanten Informationen oder Inhalte zu enthalten, sondern dient eher als Werbung für eine bestimmte Website (gayboystube.com). Dies wirft Fragen nach der Glaubwürdigkeit des Artikels auf und lässt vermuten, dass es sich um einen rein kommerziellen Zweck handelt.</w:t>
      </w:r>
    </w:p>
    <w:p>
      <w:pPr>
        <w:jc w:val="both"/>
      </w:pPr>
      <w:r>
        <w:rPr/>
        <w:t xml:space="preserve"/>
      </w:r>
    </w:p>
    <w:p>
      <w:pPr>
        <w:jc w:val="both"/>
      </w:pPr>
      <w:r>
        <w:rPr/>
        <w:t xml:space="preserve">Es gibt auch keine unterstützenden Beweise oder Quellenangaben für die Behauptungen im Text. Es fehlt jegliche Art von kritischer Analyse oder Diskussion über das Thema. Stattdessen wird einfach eine Beschreibung der Website gegeben, ohne weitere Informationen oder Kontext.</w:t>
      </w:r>
    </w:p>
    <w:p>
      <w:pPr>
        <w:jc w:val="both"/>
      </w:pPr>
      <w:r>
        <w:rPr/>
        <w:t xml:space="preserve"/>
      </w:r>
    </w:p>
    <w:p>
      <w:pPr>
        <w:jc w:val="both"/>
      </w:pPr>
      <w:r>
        <w:rPr/>
        <w:t xml:space="preserve">Es ist wichtig anzumerken, dass dieser Artikel einseitig ist und nur eine Seite des Themas darstellt. Es gibt keine Erwähnung von möglichen Risiken oder Bedenken im Zusammenhang mit dem Konsum von Pornografie oder den Auswirkungen auf die beteiligten Personen. Eine ausgewogene Berichterstattung hätte verschiedene Perspektiven berücksichtigen müssen.</w:t>
      </w:r>
    </w:p>
    <w:p>
      <w:pPr>
        <w:jc w:val="both"/>
      </w:pPr>
      <w:r>
        <w:rPr/>
        <w:t xml:space="preserve"/>
      </w:r>
    </w:p>
    <w:p>
      <w:pPr>
        <w:jc w:val="both"/>
      </w:pPr>
      <w:r>
        <w:rPr/>
        <w:t xml:space="preserve">Zusammenfassend lässt sich sagen, dass dieser Artikel durch seine expliziten sexuellen Inhalte, mangelnde Glaubwürdigkeit, einseitige Berichterstattung und fehlende Unterstützung für seine Behauptungen problematisch ist. Es ist wichtig, kritisch zu sein und solche Artikel nicht als verlässliche Informationsquellen zu betrachten.</w:t>
      </w:r>
    </w:p>
    <w:p>
      <w:pPr>
        <w:pStyle w:val="Heading1"/>
      </w:pPr>
      <w:bookmarkStart w:id="5" w:name="_Toc5"/>
      <w:r>
        <w:t>Topics for further research:</w:t>
      </w:r>
      <w:bookmarkEnd w:id="5"/>
    </w:p>
    <w:p>
      <w:pPr>
        <w:spacing w:after="0"/>
        <w:numPr>
          <w:ilvl w:val="0"/>
          <w:numId w:val="2"/>
        </w:numPr>
      </w:pPr>
      <w:r>
        <w:rPr/>
        <w:t xml:space="preserve">Auswirkungen von Pornografie auf die psychische Gesundheit
</w:t>
      </w:r>
    </w:p>
    <w:p>
      <w:pPr>
        <w:spacing w:after="0"/>
        <w:numPr>
          <w:ilvl w:val="0"/>
          <w:numId w:val="2"/>
        </w:numPr>
      </w:pPr>
      <w:r>
        <w:rPr/>
        <w:t xml:space="preserve">Risiken des Konsums von Pornografie
</w:t>
      </w:r>
    </w:p>
    <w:p>
      <w:pPr>
        <w:spacing w:after="0"/>
        <w:numPr>
          <w:ilvl w:val="0"/>
          <w:numId w:val="2"/>
        </w:numPr>
      </w:pPr>
      <w:r>
        <w:rPr/>
        <w:t xml:space="preserve">Ethik und Pornografie
</w:t>
      </w:r>
    </w:p>
    <w:p>
      <w:pPr>
        <w:spacing w:after="0"/>
        <w:numPr>
          <w:ilvl w:val="0"/>
          <w:numId w:val="2"/>
        </w:numPr>
      </w:pPr>
      <w:r>
        <w:rPr/>
        <w:t xml:space="preserve">Kritische Analyse von Pornografie
</w:t>
      </w:r>
    </w:p>
    <w:p>
      <w:pPr>
        <w:spacing w:after="0"/>
        <w:numPr>
          <w:ilvl w:val="0"/>
          <w:numId w:val="2"/>
        </w:numPr>
      </w:pPr>
      <w:r>
        <w:rPr/>
        <w:t xml:space="preserve">Auswirkungen von Pornografie auf Beziehungen
</w:t>
      </w:r>
    </w:p>
    <w:p>
      <w:pPr>
        <w:numPr>
          <w:ilvl w:val="0"/>
          <w:numId w:val="2"/>
        </w:numPr>
      </w:pPr>
      <w:r>
        <w:rPr/>
        <w:t xml:space="preserve">Alternativen zur Mainstream-Pornografie</w:t>
      </w:r>
    </w:p>
    <w:p>
      <w:pPr>
        <w:pStyle w:val="Heading1"/>
      </w:pPr>
      <w:bookmarkStart w:id="6" w:name="_Toc6"/>
      <w:r>
        <w:t>Report location:</w:t>
      </w:r>
      <w:bookmarkEnd w:id="6"/>
    </w:p>
    <w:p>
      <w:hyperlink r:id="rId8" w:history="1">
        <w:r>
          <w:rPr>
            <w:color w:val="2980b9"/>
            <w:u w:val="single"/>
          </w:rPr>
          <w:t xml:space="preserve">https://www.fullpicture.app/item/bf0f8cc688419735818fbf67b44e93ff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19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yboystube.com/video/929988/boys-porn-hot-threesome-sex-276-" TargetMode="External"/><Relationship Id="rId8" Type="http://schemas.openxmlformats.org/officeDocument/2006/relationships/hyperlink" Target="https://www.fullpicture.app/item/bf0f8cc688419735818fbf67b44e93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2024-01-08T00:26:33+01:00</dcterms:created>
  <dcterms:modified xsi:type="dcterms:W3CDTF">2024-01-08T00:26:33+01:00</dcterms:modified>
</cp:coreProperties>
</file>

<file path=docProps/custom.xml><?xml version="1.0" encoding="utf-8"?>
<Properties xmlns="http://schemas.openxmlformats.org/officeDocument/2006/custom-properties" xmlns:vt="http://schemas.openxmlformats.org/officeDocument/2006/docPropsVTypes"/>
</file>