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Tiktok Services -</w:t>
      </w:r>
      <w:br/>
      <w:hyperlink r:id="rId7" w:history="1">
        <w:r>
          <w:rPr>
            <w:color w:val="2980b9"/>
            <w:u w:val="single"/>
          </w:rPr>
          <w:t xml:space="preserve">https://bulkyfans.com/tiktok-services/</w:t>
        </w:r>
      </w:hyperlink>
    </w:p>
    <w:p>
      <w:pPr>
        <w:pStyle w:val="Heading1"/>
      </w:pPr>
      <w:bookmarkStart w:id="2" w:name="_Toc2"/>
      <w:r>
        <w:t>Article summary:</w:t>
      </w:r>
      <w:bookmarkEnd w:id="2"/>
    </w:p>
    <w:p>
      <w:pPr>
        <w:jc w:val="both"/>
      </w:pPr>
      <w:r>
        <w:rPr/>
        <w:t xml:space="preserve">1. Tiktok growth services are available through Bulkyfans.</w:t>
      </w:r>
    </w:p>
    <w:p>
      <w:pPr>
        <w:jc w:val="both"/>
      </w:pPr>
      <w:r>
        <w:rPr/>
        <w:t xml:space="preserve">2. The service is backed by a 30-day money-back guarantee.</w:t>
      </w:r>
    </w:p>
    <w:p>
      <w:pPr>
        <w:jc w:val="both"/>
      </w:pPr>
      <w:r>
        <w:rPr/>
        <w:t xml:space="preserve">3. The company uses a combination of social media advertising and proprietary network distribution to grow accounts.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"Tiktok Services" appears to be a promotional piece for Bulkyfans, a company that claims to help influencers and businesses grow their audience on social media platforms. The article highlights the company's services and offers a 30-day money-back guarantee to its customers.</w:t>
      </w:r>
    </w:p>
    <w:p>
      <w:pPr>
        <w:jc w:val="both"/>
      </w:pPr>
      <w:r>
        <w:rPr/>
        <w:t xml:space="preserve"/>
      </w:r>
    </w:p>
    <w:p>
      <w:pPr>
        <w:jc w:val="both"/>
      </w:pPr>
      <w:r>
        <w:rPr/>
        <w:t xml:space="preserve">However, the article lacks critical analysis and presents only one side of the story. It fails to provide evidence or data to support the claims made by Bulkyfans about its effectiveness in growing social media accounts. There is no mention of any potential risks or downsides associated with using such services.</w:t>
      </w:r>
    </w:p>
    <w:p>
      <w:pPr>
        <w:jc w:val="both"/>
      </w:pPr>
      <w:r>
        <w:rPr/>
        <w:t xml:space="preserve"/>
      </w:r>
    </w:p>
    <w:p>
      <w:pPr>
        <w:jc w:val="both"/>
      </w:pPr>
      <w:r>
        <w:rPr/>
        <w:t xml:space="preserve">Moreover, the article seems biased towards promoting Bulkyfans' services without exploring alternative options or counterarguments. It does not provide any information about how the company operates or what strategies it uses to grow social media accounts.</w:t>
      </w:r>
    </w:p>
    <w:p>
      <w:pPr>
        <w:jc w:val="both"/>
      </w:pPr>
      <w:r>
        <w:rPr/>
        <w:t xml:space="preserve"/>
      </w:r>
    </w:p>
    <w:p>
      <w:pPr>
        <w:jc w:val="both"/>
      </w:pPr>
      <w:r>
        <w:rPr/>
        <w:t xml:space="preserve">Additionally, the article contains several grammatical errors and lacks proper formatting, which raises questions about its credibility and professionalism.</w:t>
      </w:r>
    </w:p>
    <w:p>
      <w:pPr>
        <w:jc w:val="both"/>
      </w:pPr>
      <w:r>
        <w:rPr/>
        <w:t xml:space="preserve"/>
      </w:r>
    </w:p>
    <w:p>
      <w:pPr>
        <w:jc w:val="both"/>
      </w:pPr>
      <w:r>
        <w:rPr/>
        <w:t xml:space="preserve">Overall, this article appears to be a promotional piece for Bulkyfans rather than an objective analysis of Tiktok services. It lacks critical analysis, evidence-based arguments, and unbiased reporting. As such, readers should approach this content with caution and seek out additional sources before making any decisions regarding social media growth strategies.</w:t>
      </w:r>
    </w:p>
    <w:p>
      <w:pPr>
        <w:pStyle w:val="Heading1"/>
      </w:pPr>
      <w:bookmarkStart w:id="5" w:name="_Toc5"/>
      <w:r>
        <w:t>Topics for further research:</w:t>
      </w:r>
      <w:bookmarkEnd w:id="5"/>
    </w:p>
    <w:p>
      <w:pPr>
        <w:spacing w:after="0"/>
        <w:numPr>
          <w:ilvl w:val="0"/>
          <w:numId w:val="2"/>
        </w:numPr>
      </w:pPr>
      <w:r>
        <w:rPr/>
        <w:t xml:space="preserve">Risks of using social media growth services
</w:t>
      </w:r>
    </w:p>
    <w:p>
      <w:pPr>
        <w:spacing w:after="0"/>
        <w:numPr>
          <w:ilvl w:val="0"/>
          <w:numId w:val="2"/>
        </w:numPr>
      </w:pPr>
      <w:r>
        <w:rPr/>
        <w:t xml:space="preserve">Alternatives to Bulkyfans for growing Tiktok accounts
</w:t>
      </w:r>
    </w:p>
    <w:p>
      <w:pPr>
        <w:spacing w:after="0"/>
        <w:numPr>
          <w:ilvl w:val="0"/>
          <w:numId w:val="2"/>
        </w:numPr>
      </w:pPr>
      <w:r>
        <w:rPr/>
        <w:t xml:space="preserve">Strategies for organic social media growth
</w:t>
      </w:r>
    </w:p>
    <w:p>
      <w:pPr>
        <w:spacing w:after="0"/>
        <w:numPr>
          <w:ilvl w:val="0"/>
          <w:numId w:val="2"/>
        </w:numPr>
      </w:pPr>
      <w:r>
        <w:rPr/>
        <w:t xml:space="preserve">How to identify fake followers and engagement on social media
</w:t>
      </w:r>
    </w:p>
    <w:p>
      <w:pPr>
        <w:spacing w:after="0"/>
        <w:numPr>
          <w:ilvl w:val="0"/>
          <w:numId w:val="2"/>
        </w:numPr>
      </w:pPr>
      <w:r>
        <w:rPr/>
        <w:t xml:space="preserve">Best practices for building a genuine social media following
</w:t>
      </w:r>
    </w:p>
    <w:p>
      <w:pPr>
        <w:numPr>
          <w:ilvl w:val="0"/>
          <w:numId w:val="2"/>
        </w:numPr>
      </w:pPr>
      <w:r>
        <w:rPr/>
        <w:t xml:space="preserve">Impact of social media algorithms on account growth and engagement</w:t>
      </w:r>
    </w:p>
    <w:p>
      <w:pPr>
        <w:pStyle w:val="Heading1"/>
      </w:pPr>
      <w:bookmarkStart w:id="6" w:name="_Toc6"/>
      <w:r>
        <w:t>Report location:</w:t>
      </w:r>
      <w:bookmarkEnd w:id="6"/>
    </w:p>
    <w:p>
      <w:hyperlink r:id="rId8" w:history="1">
        <w:r>
          <w:rPr>
            <w:color w:val="2980b9"/>
            <w:u w:val="single"/>
          </w:rPr>
          <w:t xml:space="preserve">https://www.fullpicture.app/item/b85c3a4f452f1fafbc06ad4d54b9a705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4CC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lkyfans.com/tiktok-services/" TargetMode="External"/><Relationship Id="rId8" Type="http://schemas.openxmlformats.org/officeDocument/2006/relationships/hyperlink" Target="https://www.fullpicture.app/item/b85c3a4f452f1fafbc06ad4d54b9a7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2023-12-25T16:36:52+01:00</dcterms:created>
  <dcterms:modified xsi:type="dcterms:W3CDTF">2023-12-25T16:36:52+01:00</dcterms:modified>
</cp:coreProperties>
</file>

<file path=docProps/custom.xml><?xml version="1.0" encoding="utf-8"?>
<Properties xmlns="http://schemas.openxmlformats.org/officeDocument/2006/custom-properties" xmlns:vt="http://schemas.openxmlformats.org/officeDocument/2006/docPropsVTypes"/>
</file>