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托福送分流程 - 知乎</w:t>
      </w:r>
      <w:br/>
      <w:hyperlink r:id="rId7" w:history="1">
        <w:r>
          <w:rPr>
            <w:color w:val="2980b9"/>
            <w:u w:val="single"/>
          </w:rPr>
          <w:t xml:space="preserve">https://zhuanlan.zhihu.com/p/584304096</w:t>
        </w:r>
      </w:hyperlink>
    </w:p>
    <w:p>
      <w:pPr>
        <w:pStyle w:val="Heading1"/>
      </w:pPr>
      <w:bookmarkStart w:id="2" w:name="_Toc2"/>
      <w:r>
        <w:t>Article summary:</w:t>
      </w:r>
      <w:bookmarkEnd w:id="2"/>
    </w:p>
    <w:p>
      <w:pPr>
        <w:jc w:val="both"/>
      </w:pPr>
      <w:r>
        <w:rPr/>
        <w:t xml:space="preserve">1. 国内送分流程（NEEA）：通过NEEA官网登录账户，选择相应的考试和送分机构，确认信息无误后进行支付。</w:t>
      </w:r>
    </w:p>
    <w:p>
      <w:pPr>
        <w:jc w:val="both"/>
      </w:pPr>
      <w:r>
        <w:rPr/>
        <w:t xml:space="preserve">2. ETS官网托福送分流程：通过ETS官网登录账户，选择要送分的考试场次和大学，添加到列表中并进行支付。</w:t>
      </w:r>
    </w:p>
    <w:p>
      <w:pPr>
        <w:jc w:val="both"/>
      </w:pPr>
      <w:r>
        <w:rPr/>
        <w:t xml:space="preserve">3. 注意事项：托福官方送分需要2-4周才能寄送到指定学校，建议提前关注申请学校的截止时间，并及早送分以避免耽误申请进度。</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程度的偏见，主要体现在对托福送分流程的描述中。文章只提供了国内送分流程和ETS官网送分流程两种方式，没有提及其他可能存在的方式，如通过第三方机构或代理进行送分。这可能是因为作者对这两种方式比较熟悉或有利益关系。</w:t>
      </w:r>
    </w:p>
    <w:p>
      <w:pPr>
        <w:jc w:val="both"/>
      </w:pPr>
      <w:r>
        <w:rPr/>
        <w:t xml:space="preserve"/>
      </w:r>
    </w:p>
    <w:p>
      <w:pPr>
        <w:jc w:val="both"/>
      </w:pPr>
      <w:r>
        <w:rPr/>
        <w:t xml:space="preserve">2. 片面报道：文章只介绍了托福送分的具体步骤和注意事项，没有提供更全面的信息。例如，没有提到不同学校对于托福成绩接受的要求和政策差异，也没有提到可能存在的额外费用或限制。</w:t>
      </w:r>
    </w:p>
    <w:p>
      <w:pPr>
        <w:jc w:val="both"/>
      </w:pPr>
      <w:r>
        <w:rPr/>
        <w:t xml:space="preserve"/>
      </w:r>
    </w:p>
    <w:p>
      <w:pPr>
        <w:jc w:val="both"/>
      </w:pPr>
      <w:r>
        <w:rPr/>
        <w:t xml:space="preserve">3. 无根据的主张：文章中提到“托福官方送分需要2-4周才能寄送到指定学校”，但并未给出任何证据或来源来支持这个说法。读者很难确定这个时间段是否准确可靠。</w:t>
      </w:r>
    </w:p>
    <w:p>
      <w:pPr>
        <w:jc w:val="both"/>
      </w:pPr>
      <w:r>
        <w:rPr/>
        <w:t xml:space="preserve"/>
      </w:r>
    </w:p>
    <w:p>
      <w:pPr>
        <w:jc w:val="both"/>
      </w:pPr>
      <w:r>
        <w:rPr/>
        <w:t xml:space="preserve">4. 缺失的考虑点：文章未涉及考生在选择送分机构时应该考虑的因素，如学校排名、专业需求等。此外，也未提及如果成绩单丢失或出现问题时应该采取哪些措施。</w:t>
      </w:r>
    </w:p>
    <w:p>
      <w:pPr>
        <w:jc w:val="both"/>
      </w:pPr>
      <w:r>
        <w:rPr/>
        <w:t xml:space="preserve"/>
      </w:r>
    </w:p>
    <w:p>
      <w:pPr>
        <w:jc w:val="both"/>
      </w:pPr>
      <w:r>
        <w:rPr/>
        <w:t xml:space="preserve">5. 所提出主张的缺失证据：文章中提到“各位学生一定要关注申请学校的截止时间，及早送分”，但没有给出任何证据或数据来支持这个主张。读者无法确定是否真的需要及早送分。</w:t>
      </w:r>
    </w:p>
    <w:p>
      <w:pPr>
        <w:jc w:val="both"/>
      </w:pPr>
      <w:r>
        <w:rPr/>
        <w:t xml:space="preserve"/>
      </w:r>
    </w:p>
    <w:p>
      <w:pPr>
        <w:jc w:val="both"/>
      </w:pPr>
      <w:r>
        <w:rPr/>
        <w:t xml:space="preserve">6. 未探索的反驳：文章未涉及可能存在的托福送分的风险和问题，如成绩被篡改、送达延迟等。这些问题可能会对考生产生重大影响，但文章并未提供相关信息。</w:t>
      </w:r>
    </w:p>
    <w:p>
      <w:pPr>
        <w:jc w:val="both"/>
      </w:pPr>
      <w:r>
        <w:rPr/>
        <w:t xml:space="preserve"/>
      </w:r>
    </w:p>
    <w:p>
      <w:pPr>
        <w:jc w:val="both"/>
      </w:pPr>
      <w:r>
        <w:rPr/>
        <w:t xml:space="preserve">7. 宣传内容和偏袒：文章中提到了托福官方送分需要2-4周才能寄送到指定学校，并强调了关注申请学校截止时间的重要性。这种描述可能是为了宣传托福官方送分服务，并使读者更倾向于选择该方式。</w:t>
      </w:r>
    </w:p>
    <w:p>
      <w:pPr>
        <w:jc w:val="both"/>
      </w:pPr>
      <w:r>
        <w:rPr/>
        <w:t xml:space="preserve"/>
      </w:r>
    </w:p>
    <w:p>
      <w:pPr>
        <w:jc w:val="both"/>
      </w:pPr>
      <w:r>
        <w:rPr/>
        <w:t xml:space="preserve">8. 没有平等地呈现双方：文章只介绍了国内送分流程和ETS官网送分流程，没有提供其他可能存在的方式。这导致读者只能从这两种方式中进行选择，而无法全面了解所有可行的选项。</w:t>
      </w:r>
    </w:p>
    <w:p>
      <w:pPr>
        <w:jc w:val="both"/>
      </w:pPr>
      <w:r>
        <w:rPr/>
        <w:t xml:space="preserve"/>
      </w:r>
    </w:p>
    <w:p>
      <w:pPr>
        <w:jc w:val="both"/>
      </w:pPr>
      <w:r>
        <w:rPr/>
        <w:t xml:space="preserve">总体而言，上述文章在对托福送分流程进行描述时存在一定程度的偏见和片面报道。作者可能有利益关系或局限性导致对其他方式缺乏了解。文章也缺乏充分的证据和数据来支持所提出的主张，同时忽略了一些重要的考虑点和潜在风险。</w:t>
      </w:r>
    </w:p>
    <w:p>
      <w:pPr>
        <w:pStyle w:val="Heading1"/>
      </w:pPr>
      <w:bookmarkStart w:id="5" w:name="_Toc5"/>
      <w:r>
        <w:t>Topics for further research:</w:t>
      </w:r>
      <w:bookmarkEnd w:id="5"/>
    </w:p>
    <w:p>
      <w:pPr>
        <w:spacing w:after="0"/>
        <w:numPr>
          <w:ilvl w:val="0"/>
          <w:numId w:val="2"/>
        </w:numPr>
      </w:pPr>
      <w:r>
        <w:rPr/>
        <w:t xml:space="preserve">托福送分的其他方式
</w:t>
      </w:r>
    </w:p>
    <w:p>
      <w:pPr>
        <w:spacing w:after="0"/>
        <w:numPr>
          <w:ilvl w:val="0"/>
          <w:numId w:val="2"/>
        </w:numPr>
      </w:pPr>
      <w:r>
        <w:rPr/>
        <w:t xml:space="preserve">学校对托福成绩接受的要求和政策差异
</w:t>
      </w:r>
    </w:p>
    <w:p>
      <w:pPr>
        <w:spacing w:after="0"/>
        <w:numPr>
          <w:ilvl w:val="0"/>
          <w:numId w:val="2"/>
        </w:numPr>
      </w:pPr>
      <w:r>
        <w:rPr/>
        <w:t xml:space="preserve">托福官方送分时间的准确性
</w:t>
      </w:r>
    </w:p>
    <w:p>
      <w:pPr>
        <w:spacing w:after="0"/>
        <w:numPr>
          <w:ilvl w:val="0"/>
          <w:numId w:val="2"/>
        </w:numPr>
      </w:pPr>
      <w:r>
        <w:rPr/>
        <w:t xml:space="preserve">选择送分机构时应考虑的因素
</w:t>
      </w:r>
    </w:p>
    <w:p>
      <w:pPr>
        <w:spacing w:after="0"/>
        <w:numPr>
          <w:ilvl w:val="0"/>
          <w:numId w:val="2"/>
        </w:numPr>
      </w:pPr>
      <w:r>
        <w:rPr/>
        <w:t xml:space="preserve">申请学校截止时间的重要性的证据
</w:t>
      </w:r>
    </w:p>
    <w:p>
      <w:pPr>
        <w:numPr>
          <w:ilvl w:val="0"/>
          <w:numId w:val="2"/>
        </w:numPr>
      </w:pPr>
      <w:r>
        <w:rPr/>
        <w:t xml:space="preserve">托福送分的风险和问题</w:t>
      </w:r>
    </w:p>
    <w:p>
      <w:pPr>
        <w:pStyle w:val="Heading1"/>
      </w:pPr>
      <w:bookmarkStart w:id="6" w:name="_Toc6"/>
      <w:r>
        <w:t>Report location:</w:t>
      </w:r>
      <w:bookmarkEnd w:id="6"/>
    </w:p>
    <w:p>
      <w:hyperlink r:id="rId8" w:history="1">
        <w:r>
          <w:rPr>
            <w:color w:val="2980b9"/>
            <w:u w:val="single"/>
          </w:rPr>
          <w:t xml:space="preserve">https://www.fullpicture.app/item/4dcd91945c53c22d31aa6b1788a49ee9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350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84304096" TargetMode="External"/><Relationship Id="rId8" Type="http://schemas.openxmlformats.org/officeDocument/2006/relationships/hyperlink" Target="https://www.fullpicture.app/item/4dcd91945c53c22d31aa6b1788a49e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2024-05-13T06:15:02+02:00</dcterms:created>
  <dcterms:modified xsi:type="dcterms:W3CDTF">2024-05-13T06:15:02+02:00</dcterms:modified>
</cp:coreProperties>
</file>

<file path=docProps/custom.xml><?xml version="1.0" encoding="utf-8"?>
<Properties xmlns="http://schemas.openxmlformats.org/officeDocument/2006/custom-properties" xmlns:vt="http://schemas.openxmlformats.org/officeDocument/2006/docPropsVTypes"/>
</file>