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Project Slayers Wiki | Fandom</w:t>
      </w:r>
      <w:br/>
      <w:hyperlink r:id="rId7" w:history="1">
        <w:r>
          <w:rPr>
            <w:color w:val="2980b9"/>
            <w:u w:val="single"/>
          </w:rPr>
          <w:t xml:space="preserve">https://project-slayers.fandom.com/wiki/Project_Slayers_Wiki</w:t>
        </w:r>
      </w:hyperlink>
    </w:p>
    <w:p>
      <w:pPr>
        <w:pStyle w:val="Heading1"/>
      </w:pPr>
      <w:bookmarkStart w:id="2" w:name="_Toc2"/>
      <w:r>
        <w:t>Article summary:</w:t>
      </w:r>
      <w:bookmarkEnd w:id="2"/>
    </w:p>
    <w:p>
      <w:pPr>
        <w:jc w:val="both"/>
      </w:pPr>
      <w:r>
        <w:rPr/>
        <w:t xml:space="preserve">1. The Project Slayers Wiki provides information on the game, including in-game breathing styles, blood demon arts, worlds, dungeons, and more.</w:t>
      </w:r>
    </w:p>
    <w:p>
      <w:pPr>
        <w:jc w:val="both"/>
      </w:pPr>
      <w:r>
        <w:rPr/>
        <w:t xml:space="preserve">2. Users are encouraged to follow community guidelines and ensure the accuracy of information before making edits to the wiki.</w:t>
      </w:r>
    </w:p>
    <w:p>
      <w:pPr>
        <w:jc w:val="both"/>
      </w:pPr>
      <w:r>
        <w:rPr/>
        <w:t xml:space="preserve">3. The game offers players the choice to either help humanity or go against it, with various struggles awaiting them on their adventure.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"Project Slayers Wiki" provides an overview of the Project Slayers game and its associated wiki. It includes information on the game's history, in-game features such as breathing styles and blood demon arts, worlds, dungeons, and game developers.</w:t>
      </w:r>
    </w:p>
    <w:p>
      <w:pPr>
        <w:jc w:val="both"/>
      </w:pPr>
      <w:r>
        <w:rPr/>
        <w:t xml:space="preserve"/>
      </w:r>
    </w:p>
    <w:p>
      <w:pPr>
        <w:jc w:val="both"/>
      </w:pPr>
      <w:r>
        <w:rPr/>
        <w:t xml:space="preserve">Upon analyzing the content, it is important to note that this article is primarily promotional in nature. It serves as a platform to promote the Project Slayers game and its associated wiki. The language used throughout the article is enthusiastic and encourages readers to join the game and engage with the community.</w:t>
      </w:r>
    </w:p>
    <w:p>
      <w:pPr>
        <w:jc w:val="both"/>
      </w:pPr>
      <w:r>
        <w:rPr/>
        <w:t xml:space="preserve"/>
      </w:r>
    </w:p>
    <w:p>
      <w:pPr>
        <w:jc w:val="both"/>
      </w:pPr>
      <w:r>
        <w:rPr/>
        <w:t xml:space="preserve">One potential bias in this article is the lack of critical analysis or discussion of any potential drawbacks or negative aspects of the game. It presents Project Slayers as an exciting adventure with no mention of any possible risks or limitations. This one-sided reporting may mislead readers into thinking that there are no downsides to participating in the game.</w:t>
      </w:r>
    </w:p>
    <w:p>
      <w:pPr>
        <w:jc w:val="both"/>
      </w:pPr>
      <w:r>
        <w:rPr/>
        <w:t xml:space="preserve"/>
      </w:r>
    </w:p>
    <w:p>
      <w:pPr>
        <w:jc w:val="both"/>
      </w:pPr>
      <w:r>
        <w:rPr/>
        <w:t xml:space="preserve">Additionally, there are unsupported claims within the article. For example, it states that players have a choice between helping humanity or going against it, but there is no evidence provided to support this claim or explain how this choice is implemented within the game.</w:t>
      </w:r>
    </w:p>
    <w:p>
      <w:pPr>
        <w:jc w:val="both"/>
      </w:pPr>
      <w:r>
        <w:rPr/>
        <w:t xml:space="preserve"/>
      </w:r>
    </w:p>
    <w:p>
      <w:pPr>
        <w:jc w:val="both"/>
      </w:pPr>
      <w:r>
        <w:rPr/>
        <w:t xml:space="preserve">Furthermore, there are missing points of consideration and unexplored counterarguments. The article does not discuss any potential controversies or criticisms surrounding Project Slayers or its developers. It fails to provide a balanced perspective by only presenting positive aspects of the game.</w:t>
      </w:r>
    </w:p>
    <w:p>
      <w:pPr>
        <w:jc w:val="both"/>
      </w:pPr>
      <w:r>
        <w:rPr/>
        <w:t xml:space="preserve"/>
      </w:r>
    </w:p>
    <w:p>
      <w:pPr>
        <w:jc w:val="both"/>
      </w:pPr>
      <w:r>
        <w:rPr/>
        <w:t xml:space="preserve">The article also contains promotional content by including links to join the official Discord server and visit the Trello page for Project Slayers. While these links may be useful for interested readers, their inclusion adds a promotional element to an otherwise informational article.</w:t>
      </w:r>
    </w:p>
    <w:p>
      <w:pPr>
        <w:jc w:val="both"/>
      </w:pPr>
      <w:r>
        <w:rPr/>
        <w:t xml:space="preserve"/>
      </w:r>
    </w:p>
    <w:p>
      <w:pPr>
        <w:jc w:val="both"/>
      </w:pPr>
      <w:r>
        <w:rPr/>
        <w:t xml:space="preserve">In terms of missing evidence, there is no citation or source provided for some of the information presented in the article. For example, upcoming breathing styles announced by Ouw0pp are mentioned without any reference to where this information was obtained from.</w:t>
      </w:r>
    </w:p>
    <w:p>
      <w:pPr>
        <w:jc w:val="both"/>
      </w:pPr>
      <w:r>
        <w:rPr/>
        <w:t xml:space="preserve"/>
      </w:r>
    </w:p>
    <w:p>
      <w:pPr>
        <w:jc w:val="both"/>
      </w:pPr>
      <w:r>
        <w:rPr/>
        <w:t xml:space="preserve">Overall, this article lacks critical analysis and presents a biased perspective by promoting Project Slayers without addressing potential drawbacks or controversies. It would benefit from providing a more balanced view of the game and supporting its claims with evidence and sources.</w:t>
      </w:r>
    </w:p>
    <w:p>
      <w:pPr>
        <w:pStyle w:val="Heading1"/>
      </w:pPr>
      <w:bookmarkStart w:id="5" w:name="_Toc5"/>
      <w:r>
        <w:t>Topics for further research:</w:t>
      </w:r>
      <w:bookmarkEnd w:id="5"/>
    </w:p>
    <w:p>
      <w:pPr>
        <w:spacing w:after="0"/>
        <w:numPr>
          <w:ilvl w:val="0"/>
          <w:numId w:val="2"/>
        </w:numPr>
      </w:pPr>
      <w:r>
        <w:rPr/>
        <w:t xml:space="preserve">Controversies surrounding Project Slayers game
</w:t>
      </w:r>
    </w:p>
    <w:p>
      <w:pPr>
        <w:spacing w:after="0"/>
        <w:numPr>
          <w:ilvl w:val="0"/>
          <w:numId w:val="2"/>
        </w:numPr>
      </w:pPr>
      <w:r>
        <w:rPr/>
        <w:t xml:space="preserve">Negative aspects of Project Slayers game
</w:t>
      </w:r>
    </w:p>
    <w:p>
      <w:pPr>
        <w:spacing w:after="0"/>
        <w:numPr>
          <w:ilvl w:val="0"/>
          <w:numId w:val="2"/>
        </w:numPr>
      </w:pPr>
      <w:r>
        <w:rPr/>
        <w:t xml:space="preserve">Criticisms of Project Slayers developers
</w:t>
      </w:r>
    </w:p>
    <w:p>
      <w:pPr>
        <w:spacing w:after="0"/>
        <w:numPr>
          <w:ilvl w:val="0"/>
          <w:numId w:val="2"/>
        </w:numPr>
      </w:pPr>
      <w:r>
        <w:rPr/>
        <w:t xml:space="preserve">Limitations of Project Slayers gameplay
</w:t>
      </w:r>
    </w:p>
    <w:p>
      <w:pPr>
        <w:spacing w:after="0"/>
        <w:numPr>
          <w:ilvl w:val="0"/>
          <w:numId w:val="2"/>
        </w:numPr>
      </w:pPr>
      <w:r>
        <w:rPr/>
        <w:t xml:space="preserve">Risks of participating in Project Slayers game
</w:t>
      </w:r>
    </w:p>
    <w:p>
      <w:pPr>
        <w:numPr>
          <w:ilvl w:val="0"/>
          <w:numId w:val="2"/>
        </w:numPr>
      </w:pPr>
      <w:r>
        <w:rPr/>
        <w:t xml:space="preserve">Project Slayers game reviews and opinions</w:t>
      </w:r>
    </w:p>
    <w:p>
      <w:pPr>
        <w:pStyle w:val="Heading1"/>
      </w:pPr>
      <w:bookmarkStart w:id="6" w:name="_Toc6"/>
      <w:r>
        <w:t>Report location:</w:t>
      </w:r>
      <w:bookmarkEnd w:id="6"/>
    </w:p>
    <w:p>
      <w:hyperlink r:id="rId8" w:history="1">
        <w:r>
          <w:rPr>
            <w:color w:val="2980b9"/>
            <w:u w:val="single"/>
          </w:rPr>
          <w:t xml:space="preserve">https://www.fullpicture.app/item/1f98821a754931c26e0d7df40a933d1b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727E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ject-slayers.fandom.com/wiki/Project_Slayers_Wiki" TargetMode="External"/><Relationship Id="rId8" Type="http://schemas.openxmlformats.org/officeDocument/2006/relationships/hyperlink" Target="https://www.fullpicture.app/item/1f98821a754931c26e0d7df40a933d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2024-04-22T20:23:39+02:00</dcterms:created>
  <dcterms:modified xsi:type="dcterms:W3CDTF">2024-04-22T20:23:39+02:00</dcterms:modified>
</cp:coreProperties>
</file>

<file path=docProps/custom.xml><?xml version="1.0" encoding="utf-8"?>
<Properties xmlns="http://schemas.openxmlformats.org/officeDocument/2006/custom-properties" xmlns:vt="http://schemas.openxmlformats.org/officeDocument/2006/docPropsVTypes"/>
</file>